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536"/>
      </w:tblGrid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6270AE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6270AE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F2F48" w:rsidP="004748B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126B28">
              <w:rPr>
                <w:sz w:val="26"/>
                <w:szCs w:val="26"/>
              </w:rPr>
              <w:t>.08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85BC7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F2F48">
              <w:rPr>
                <w:color w:val="000000"/>
                <w:sz w:val="26"/>
                <w:szCs w:val="26"/>
                <w:lang w:eastAsia="ru-RU"/>
              </w:rPr>
              <w:t>17</w:t>
            </w:r>
            <w:r w:rsidR="00126B28">
              <w:rPr>
                <w:color w:val="000000"/>
                <w:sz w:val="26"/>
                <w:szCs w:val="26"/>
                <w:lang w:eastAsia="ru-RU"/>
              </w:rPr>
              <w:t>.08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F2F48">
              <w:rPr>
                <w:color w:val="000000"/>
                <w:sz w:val="26"/>
                <w:szCs w:val="26"/>
                <w:lang w:eastAsia="ru-RU"/>
              </w:rPr>
              <w:t>1</w:t>
            </w:r>
            <w:r w:rsidR="00126B28">
              <w:rPr>
                <w:color w:val="000000"/>
                <w:sz w:val="26"/>
                <w:szCs w:val="26"/>
                <w:lang w:eastAsia="ru-RU"/>
              </w:rPr>
              <w:t>7.08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D175F0" w:rsidRDefault="004075A5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AF2F48" w:rsidRPr="00AF2F48">
              <w:rPr>
                <w:sz w:val="26"/>
                <w:szCs w:val="26"/>
                <w:lang w:eastAsia="ru-RU"/>
              </w:rPr>
              <w:t>О рекомендациях исполнительным органам ПАО «Россети Северный Кавказ» по реализации решения Совета директоров ПАО «Россети» от 31 декабря 2019 г. (пункт 3.7 протокола заседания Совета директ</w:t>
            </w:r>
            <w:r w:rsidR="00AF2F48">
              <w:rPr>
                <w:sz w:val="26"/>
                <w:szCs w:val="26"/>
                <w:lang w:eastAsia="ru-RU"/>
              </w:rPr>
              <w:t>оров от 9 января 2020 г. № 392)</w:t>
            </w:r>
            <w:r w:rsidR="00D175F0" w:rsidRPr="00D175F0">
              <w:rPr>
                <w:sz w:val="26"/>
                <w:szCs w:val="26"/>
                <w:lang w:eastAsia="ru-RU"/>
              </w:rPr>
              <w:t>.</w:t>
            </w:r>
          </w:p>
          <w:p w:rsidR="00D175F0" w:rsidRPr="00953928" w:rsidRDefault="00D175F0" w:rsidP="00126B28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85BC7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85BC7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126B28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AF2F48">
              <w:rPr>
                <w:sz w:val="26"/>
                <w:szCs w:val="26"/>
              </w:rPr>
              <w:t>17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126B28">
              <w:rPr>
                <w:sz w:val="26"/>
                <w:szCs w:val="26"/>
              </w:rPr>
              <w:t>августа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</w:t>
            </w:r>
            <w:r w:rsidR="00285BC7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126B28">
      <w:headerReference w:type="default" r:id="rId10"/>
      <w:pgSz w:w="11906" w:h="16838"/>
      <w:pgMar w:top="709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0AE" w:rsidRDefault="006270AE">
      <w:r>
        <w:separator/>
      </w:r>
    </w:p>
  </w:endnote>
  <w:endnote w:type="continuationSeparator" w:id="0">
    <w:p w:rsidR="006270AE" w:rsidRDefault="0062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0AE" w:rsidRDefault="006270AE">
      <w:r>
        <w:separator/>
      </w:r>
    </w:p>
  </w:footnote>
  <w:footnote w:type="continuationSeparator" w:id="0">
    <w:p w:rsidR="006270AE" w:rsidRDefault="00627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126B28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26B28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2207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253B0"/>
    <w:rsid w:val="006270AE"/>
    <w:rsid w:val="00631E7F"/>
    <w:rsid w:val="006448BD"/>
    <w:rsid w:val="00645781"/>
    <w:rsid w:val="00647720"/>
    <w:rsid w:val="0066619F"/>
    <w:rsid w:val="006E5E8F"/>
    <w:rsid w:val="00716745"/>
    <w:rsid w:val="007216E4"/>
    <w:rsid w:val="00732B3F"/>
    <w:rsid w:val="00733B1D"/>
    <w:rsid w:val="00745EF4"/>
    <w:rsid w:val="00764E49"/>
    <w:rsid w:val="00785313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12B34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AF2F48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175F0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7AE66-C5CA-42C9-9567-7B6E2CC5C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6</cp:revision>
  <cp:lastPrinted>2020-06-26T11:30:00Z</cp:lastPrinted>
  <dcterms:created xsi:type="dcterms:W3CDTF">2020-07-20T04:57:00Z</dcterms:created>
  <dcterms:modified xsi:type="dcterms:W3CDTF">2020-08-17T05:14:00Z</dcterms:modified>
</cp:coreProperties>
</file>